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4F5956" w:rsidRDefault="00A5035B" w:rsidP="00A5035B">
      <w:pPr>
        <w:shd w:val="clear" w:color="auto" w:fill="FABF8F"/>
        <w:jc w:val="both"/>
        <w:rPr>
          <w:i/>
        </w:rPr>
      </w:pPr>
      <w:r w:rsidRPr="004F5956">
        <w:rPr>
          <w:b/>
        </w:rPr>
        <w:t>Кому:</w:t>
      </w:r>
      <w:r w:rsidRPr="004F5956">
        <w:t xml:space="preserve"> </w:t>
      </w:r>
      <w:r w:rsidR="004F5956" w:rsidRPr="004F5956">
        <w:t>Бухгалтеру ИП на упрощенной системе налогообложения</w:t>
      </w:r>
    </w:p>
    <w:p w:rsidR="00FD248B" w:rsidRPr="004F5956" w:rsidRDefault="00FD248B" w:rsidP="00DF5B03">
      <w:pPr>
        <w:rPr>
          <w:noProof/>
        </w:rPr>
      </w:pPr>
    </w:p>
    <w:p w:rsidR="004F5956" w:rsidRPr="004F5956" w:rsidRDefault="004F5956" w:rsidP="004F5956">
      <w:pPr>
        <w:outlineLvl w:val="0"/>
        <w:rPr>
          <w:b/>
          <w:bCs/>
          <w:color w:val="000000"/>
          <w:kern w:val="36"/>
          <w:sz w:val="26"/>
          <w:szCs w:val="26"/>
        </w:rPr>
      </w:pPr>
      <w:r w:rsidRPr="004F5956">
        <w:rPr>
          <w:b/>
          <w:bCs/>
          <w:color w:val="000000"/>
          <w:kern w:val="36"/>
          <w:sz w:val="26"/>
          <w:szCs w:val="26"/>
        </w:rPr>
        <w:t xml:space="preserve">Правила учета ИП взносов за себя при «доходно-расходной» УСН с </w:t>
      </w:r>
      <w:smartTag w:uri="urn:schemas-microsoft-com:office:smarttags" w:element="metricconverter">
        <w:smartTagPr>
          <w:attr w:name="ProductID" w:val="2025 г"/>
        </w:smartTagPr>
        <w:r w:rsidRPr="004F5956">
          <w:rPr>
            <w:b/>
            <w:bCs/>
            <w:color w:val="000000"/>
            <w:kern w:val="36"/>
            <w:sz w:val="26"/>
            <w:szCs w:val="26"/>
          </w:rPr>
          <w:t>2025 г</w:t>
        </w:r>
      </w:smartTag>
      <w:r w:rsidRPr="004F5956">
        <w:rPr>
          <w:b/>
          <w:bCs/>
          <w:color w:val="000000"/>
          <w:kern w:val="36"/>
          <w:sz w:val="26"/>
          <w:szCs w:val="26"/>
        </w:rPr>
        <w:t>. </w:t>
      </w:r>
    </w:p>
    <w:p w:rsidR="004F5956" w:rsidRPr="004F5956" w:rsidRDefault="004F5956" w:rsidP="00DF5B03">
      <w:pPr>
        <w:rPr>
          <w:noProof/>
          <w:sz w:val="26"/>
          <w:szCs w:val="26"/>
        </w:rPr>
      </w:pPr>
    </w:p>
    <w:p w:rsidR="004F5956" w:rsidRPr="004F5956" w:rsidRDefault="004F5956" w:rsidP="004F5956">
      <w:pPr>
        <w:shd w:val="clear" w:color="auto" w:fill="FABF8F"/>
        <w:jc w:val="both"/>
        <w:rPr>
          <w:sz w:val="26"/>
          <w:szCs w:val="26"/>
        </w:rPr>
      </w:pPr>
      <w:bookmarkStart w:id="0" w:name="_GoBack"/>
      <w:r w:rsidRPr="004F5956">
        <w:rPr>
          <w:sz w:val="26"/>
          <w:szCs w:val="26"/>
        </w:rPr>
        <w:t>Анонс: Налоговая служба рассказала, как по правилам, которые начнут действовать с 01.01.2025, предприниматели смогут учитывать взносы за себя в расходах при исчислении «упрощенного» налога.</w:t>
      </w:r>
    </w:p>
    <w:bookmarkEnd w:id="0"/>
    <w:p w:rsidR="004F5956" w:rsidRPr="004F5956" w:rsidRDefault="004F5956" w:rsidP="004F5956">
      <w:pPr>
        <w:shd w:val="clear" w:color="auto" w:fill="FABF8F"/>
        <w:jc w:val="both"/>
        <w:rPr>
          <w:sz w:val="26"/>
          <w:szCs w:val="26"/>
        </w:rPr>
      </w:pPr>
      <w:proofErr w:type="gramStart"/>
      <w:r w:rsidRPr="004F5956">
        <w:rPr>
          <w:sz w:val="26"/>
          <w:szCs w:val="26"/>
        </w:rPr>
        <w:t>Итак, ИП на «доходно-расходной» УСН при определении налоговой базы за отчетный (налоговый) период вправе с 01.01.2025 уменьшить полученные доходы на фиксированные страховые взносы, подлежащие уплате в этом налоговом периоде, без необходимости их фактической уплаты на момент такого уменьшения.</w:t>
      </w:r>
      <w:proofErr w:type="gramEnd"/>
    </w:p>
    <w:p w:rsidR="004F5956" w:rsidRPr="004F5956" w:rsidRDefault="004F5956" w:rsidP="004F5956">
      <w:pPr>
        <w:shd w:val="clear" w:color="auto" w:fill="FABF8F"/>
        <w:jc w:val="both"/>
        <w:rPr>
          <w:sz w:val="26"/>
          <w:szCs w:val="26"/>
        </w:rPr>
      </w:pPr>
      <w:r w:rsidRPr="004F5956">
        <w:rPr>
          <w:sz w:val="26"/>
          <w:szCs w:val="26"/>
        </w:rPr>
        <w:t>Что же касается 1%-</w:t>
      </w:r>
      <w:proofErr w:type="spellStart"/>
      <w:r w:rsidRPr="004F5956">
        <w:rPr>
          <w:sz w:val="26"/>
          <w:szCs w:val="26"/>
        </w:rPr>
        <w:t>ых</w:t>
      </w:r>
      <w:proofErr w:type="spellEnd"/>
      <w:r w:rsidRPr="004F5956">
        <w:rPr>
          <w:sz w:val="26"/>
          <w:szCs w:val="26"/>
        </w:rPr>
        <w:t xml:space="preserve"> взносов с доходов, превышающих 300 тыс. руб. за год, то такие взносы за 2025 г. могут быть признаны предпринимателем подлежащими уплате как в 2025 г., так и в 2026 г. (крайний срок уплаты этих взносов – 01.07.2026). Но </w:t>
      </w:r>
      <w:proofErr w:type="gramStart"/>
      <w:r w:rsidRPr="004F5956">
        <w:rPr>
          <w:sz w:val="26"/>
          <w:szCs w:val="26"/>
        </w:rPr>
        <w:t>учтены при расчете налога при УСН они могут</w:t>
      </w:r>
      <w:proofErr w:type="gramEnd"/>
      <w:r w:rsidRPr="004F5956">
        <w:rPr>
          <w:sz w:val="26"/>
          <w:szCs w:val="26"/>
        </w:rPr>
        <w:t xml:space="preserve"> быть, естественно, только один раз – при расчете налога либо за 2025 г., либо за 2026 г.</w:t>
      </w:r>
    </w:p>
    <w:p w:rsidR="004F5956" w:rsidRPr="004F5956" w:rsidRDefault="004F5956" w:rsidP="004F59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956" w:rsidRPr="004F5956" w:rsidRDefault="004F5956" w:rsidP="004F595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F5956">
        <w:rPr>
          <w:sz w:val="26"/>
          <w:szCs w:val="26"/>
        </w:rPr>
        <w:t>Индивидуальные предприниматели успеют подготовиться к правилам расчета с 2025г</w:t>
      </w:r>
      <w:proofErr w:type="gramStart"/>
      <w:r w:rsidRPr="004F5956">
        <w:rPr>
          <w:sz w:val="26"/>
          <w:szCs w:val="26"/>
        </w:rPr>
        <w:t>..</w:t>
      </w:r>
      <w:proofErr w:type="gramEnd"/>
    </w:p>
    <w:p w:rsidR="004F5956" w:rsidRPr="004F5956" w:rsidRDefault="004F5956" w:rsidP="004F59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956" w:rsidRPr="004F5956" w:rsidRDefault="004F5956" w:rsidP="004F5956">
      <w:pPr>
        <w:shd w:val="clear" w:color="auto" w:fill="FABF8F"/>
        <w:jc w:val="both"/>
        <w:rPr>
          <w:sz w:val="26"/>
          <w:szCs w:val="26"/>
        </w:rPr>
      </w:pPr>
      <w:r w:rsidRPr="004F5956">
        <w:rPr>
          <w:sz w:val="26"/>
          <w:szCs w:val="26"/>
        </w:rPr>
        <w:t>Далее и подробнее в документе:</w:t>
      </w:r>
    </w:p>
    <w:p w:rsidR="004F5956" w:rsidRPr="004F5956" w:rsidRDefault="004F5956" w:rsidP="004F59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5956" w:rsidRPr="004F5956" w:rsidRDefault="004F5956" w:rsidP="004F595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F5956">
        <w:rPr>
          <w:b/>
          <w:sz w:val="26"/>
          <w:szCs w:val="26"/>
        </w:rPr>
        <w:t>Основной документ:</w:t>
      </w:r>
      <w:r w:rsidRPr="004F5956">
        <w:rPr>
          <w:sz w:val="26"/>
          <w:szCs w:val="26"/>
        </w:rPr>
        <w:t xml:space="preserve"> </w:t>
      </w:r>
      <w:hyperlink r:id="rId9" w:tooltip="Ссылка на КонсультантПлюс" w:history="1">
        <w:r w:rsidRPr="004F5956">
          <w:rPr>
            <w:i/>
            <w:iCs/>
            <w:color w:val="0000FF"/>
            <w:sz w:val="26"/>
            <w:szCs w:val="26"/>
            <w:u w:val="single"/>
          </w:rPr>
          <w:t>&lt;Письмо&gt; ФНС России от 12.11.2024 N СД-4-3/12916@ "О возможности учета ИП, применяющими УСН с объектом доходы, уменьшенные на величину расходов, в составе расходов при определении налоговой базы по УСН суммы страховых взносов, подлежащих уплате в налоговом периоде в соответствии со статьей 430 НК РФ" {</w:t>
        </w:r>
        <w:proofErr w:type="spellStart"/>
        <w:r w:rsidRPr="004F5956">
          <w:rPr>
            <w:i/>
            <w:iCs/>
            <w:color w:val="0000FF"/>
            <w:sz w:val="26"/>
            <w:szCs w:val="26"/>
            <w:u w:val="single"/>
          </w:rPr>
          <w:t>КонсультантПлюс</w:t>
        </w:r>
        <w:proofErr w:type="spellEnd"/>
        <w:r w:rsidRPr="004F5956">
          <w:rPr>
            <w:i/>
            <w:iCs/>
            <w:color w:val="0000FF"/>
            <w:sz w:val="26"/>
            <w:szCs w:val="26"/>
            <w:u w:val="single"/>
          </w:rPr>
          <w:t>}</w:t>
        </w:r>
      </w:hyperlink>
    </w:p>
    <w:p w:rsidR="004F5956" w:rsidRPr="004F5956" w:rsidRDefault="004F5956" w:rsidP="004F5956">
      <w:pPr>
        <w:jc w:val="both"/>
        <w:rPr>
          <w:b/>
          <w:sz w:val="26"/>
          <w:szCs w:val="26"/>
        </w:rPr>
      </w:pPr>
    </w:p>
    <w:p w:rsidR="004F5956" w:rsidRPr="004F5956" w:rsidRDefault="004F5956" w:rsidP="004F5956">
      <w:pPr>
        <w:shd w:val="clear" w:color="auto" w:fill="FABF8F"/>
        <w:jc w:val="both"/>
        <w:rPr>
          <w:sz w:val="26"/>
          <w:szCs w:val="26"/>
        </w:rPr>
      </w:pPr>
      <w:r w:rsidRPr="004F5956">
        <w:rPr>
          <w:sz w:val="26"/>
          <w:szCs w:val="26"/>
        </w:rPr>
        <w:t>Внимание!!! Наши специалисты дополнительно по данной теме подготовили подборку документов:</w:t>
      </w:r>
    </w:p>
    <w:p w:rsidR="004F5956" w:rsidRPr="004F5956" w:rsidRDefault="004F5956" w:rsidP="004F5956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F5956" w:rsidRDefault="004F5956" w:rsidP="004F5956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5956">
        <w:rPr>
          <w:rFonts w:ascii="Times New Roman" w:hAnsi="Times New Roman" w:cs="Times New Roman"/>
          <w:sz w:val="26"/>
          <w:szCs w:val="26"/>
        </w:rPr>
        <w:t>Готовое решение: Что учесть плательщикам налога при УСН в связи с изменениями с 2025 г. (</w:t>
      </w:r>
      <w:proofErr w:type="spellStart"/>
      <w:r w:rsidRPr="004F5956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4F5956">
        <w:rPr>
          <w:rFonts w:ascii="Times New Roman" w:hAnsi="Times New Roman" w:cs="Times New Roman"/>
          <w:sz w:val="26"/>
          <w:szCs w:val="26"/>
        </w:rPr>
        <w:t>, 2024)</w:t>
      </w:r>
    </w:p>
    <w:p w:rsidR="004F5956" w:rsidRPr="004F5956" w:rsidRDefault="004F5956" w:rsidP="004F5956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F5956" w:rsidRDefault="004F5956" w:rsidP="004F5956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5956">
        <w:rPr>
          <w:rFonts w:ascii="Times New Roman" w:hAnsi="Times New Roman" w:cs="Times New Roman"/>
          <w:sz w:val="26"/>
          <w:szCs w:val="26"/>
        </w:rPr>
        <w:t>Статья: Обзор изменений Федерального закона N 259-ФЗ ("Практическая бухгалтерия", 2024, N 8)</w:t>
      </w:r>
    </w:p>
    <w:p w:rsidR="004F5956" w:rsidRPr="004F5956" w:rsidRDefault="004F5956" w:rsidP="004F5956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F5956" w:rsidRPr="004F5956" w:rsidRDefault="004F5956" w:rsidP="004F5956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F5956">
        <w:rPr>
          <w:rFonts w:ascii="Times New Roman" w:hAnsi="Times New Roman" w:cs="Times New Roman"/>
          <w:sz w:val="26"/>
          <w:szCs w:val="26"/>
        </w:rPr>
        <w:t xml:space="preserve">Справочная информация: "Уплата индивидуальными предпринимателями налогов, сборов и страховых взносов, представление налоговой и страховой отчетности" (Материал подготовлен специалистами </w:t>
      </w:r>
      <w:proofErr w:type="spellStart"/>
      <w:r w:rsidRPr="004F5956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4F5956">
        <w:rPr>
          <w:rFonts w:ascii="Times New Roman" w:hAnsi="Times New Roman" w:cs="Times New Roman"/>
          <w:sz w:val="26"/>
          <w:szCs w:val="26"/>
        </w:rPr>
        <w:t>)</w:t>
      </w:r>
    </w:p>
    <w:p w:rsidR="004F5956" w:rsidRDefault="004F5956" w:rsidP="004F5956">
      <w:pPr>
        <w:pStyle w:val="af8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F5956" w:rsidRDefault="004F5956" w:rsidP="004F5956">
      <w:pPr>
        <w:pStyle w:val="af8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F5956" w:rsidRDefault="004F5956" w:rsidP="004F5956">
      <w:pPr>
        <w:pStyle w:val="af8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F5956" w:rsidRPr="004F5956" w:rsidRDefault="004F5956" w:rsidP="004F5956">
      <w:pPr>
        <w:pStyle w:val="af8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C7D39" w:rsidRDefault="008C7D39" w:rsidP="008C7D39">
      <w:pPr>
        <w:ind w:firstLine="708"/>
        <w:rPr>
          <w:b/>
          <w:sz w:val="26"/>
          <w:szCs w:val="26"/>
        </w:rPr>
      </w:pPr>
      <w:r w:rsidRPr="004F595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07476" wp14:editId="09E09854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4F5956">
        <w:rPr>
          <w:b/>
          <w:sz w:val="26"/>
          <w:szCs w:val="26"/>
        </w:rPr>
        <w:t>Рекомендации:</w:t>
      </w:r>
    </w:p>
    <w:p w:rsidR="004F5956" w:rsidRDefault="004F5956" w:rsidP="004F5956">
      <w:pPr>
        <w:rPr>
          <w:b/>
          <w:sz w:val="26"/>
          <w:szCs w:val="26"/>
        </w:rPr>
      </w:pPr>
    </w:p>
    <w:p w:rsidR="00B124E4" w:rsidRPr="00B124E4" w:rsidRDefault="00B124E4" w:rsidP="00B124E4">
      <w:pPr>
        <w:jc w:val="both"/>
        <w:rPr>
          <w:sz w:val="26"/>
          <w:szCs w:val="26"/>
        </w:rPr>
      </w:pPr>
      <w:r w:rsidRPr="00B124E4">
        <w:rPr>
          <w:sz w:val="26"/>
          <w:szCs w:val="26"/>
        </w:rPr>
        <w:t xml:space="preserve">Для подборки документов по этой теме удобно  воспользоваться Правовым навигатором. </w:t>
      </w:r>
    </w:p>
    <w:p w:rsidR="00B124E4" w:rsidRPr="00B124E4" w:rsidRDefault="00B124E4" w:rsidP="00B124E4">
      <w:pPr>
        <w:jc w:val="both"/>
        <w:rPr>
          <w:sz w:val="26"/>
          <w:szCs w:val="26"/>
        </w:rPr>
      </w:pPr>
    </w:p>
    <w:p w:rsidR="00B124E4" w:rsidRPr="00B124E4" w:rsidRDefault="00B124E4" w:rsidP="00B124E4">
      <w:pPr>
        <w:rPr>
          <w:sz w:val="26"/>
          <w:szCs w:val="26"/>
        </w:rPr>
      </w:pPr>
      <w:r w:rsidRPr="00B124E4">
        <w:rPr>
          <w:sz w:val="26"/>
          <w:szCs w:val="26"/>
        </w:rPr>
        <w:t>В строке  Правового навигатора  напишем «</w:t>
      </w:r>
      <w:r>
        <w:rPr>
          <w:sz w:val="26"/>
          <w:szCs w:val="26"/>
        </w:rPr>
        <w:t>ИП за себя</w:t>
      </w:r>
      <w:r w:rsidRPr="00B124E4">
        <w:rPr>
          <w:sz w:val="26"/>
          <w:szCs w:val="26"/>
        </w:rPr>
        <w:t>».</w:t>
      </w:r>
    </w:p>
    <w:p w:rsidR="00B124E4" w:rsidRPr="00B124E4" w:rsidRDefault="00B124E4" w:rsidP="00B124E4">
      <w:pPr>
        <w:jc w:val="both"/>
        <w:rPr>
          <w:sz w:val="26"/>
          <w:szCs w:val="26"/>
        </w:rPr>
      </w:pPr>
      <w:r w:rsidRPr="00B124E4">
        <w:rPr>
          <w:sz w:val="26"/>
          <w:szCs w:val="26"/>
        </w:rPr>
        <w:t>Выбираем тему «</w:t>
      </w:r>
      <w:r>
        <w:rPr>
          <w:sz w:val="26"/>
          <w:szCs w:val="26"/>
        </w:rPr>
        <w:t>Индивидуальный предприниматель</w:t>
      </w:r>
      <w:r w:rsidRPr="00B124E4">
        <w:rPr>
          <w:sz w:val="26"/>
          <w:szCs w:val="26"/>
        </w:rPr>
        <w:t>» и, для примера,  сформированный запрос «</w:t>
      </w:r>
      <w:r>
        <w:rPr>
          <w:sz w:val="26"/>
          <w:szCs w:val="26"/>
        </w:rPr>
        <w:t>Уменьшение УСН на страховые взносы ИП за себя</w:t>
      </w:r>
      <w:r w:rsidRPr="00B124E4">
        <w:rPr>
          <w:sz w:val="26"/>
          <w:szCs w:val="26"/>
        </w:rPr>
        <w:t>».</w:t>
      </w:r>
    </w:p>
    <w:p w:rsidR="004F5956" w:rsidRDefault="004F5956" w:rsidP="004F5956">
      <w:pPr>
        <w:rPr>
          <w:noProof/>
          <w:sz w:val="26"/>
          <w:szCs w:val="26"/>
        </w:rPr>
      </w:pPr>
    </w:p>
    <w:p w:rsidR="00B124E4" w:rsidRDefault="00B124E4" w:rsidP="004F5956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86500" cy="2385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E4" w:rsidRDefault="00B124E4" w:rsidP="004F5956">
      <w:pPr>
        <w:rPr>
          <w:noProof/>
          <w:sz w:val="26"/>
          <w:szCs w:val="26"/>
        </w:rPr>
      </w:pPr>
    </w:p>
    <w:p w:rsidR="00B124E4" w:rsidRDefault="00B124E4" w:rsidP="004F5956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Построим список документов.</w:t>
      </w:r>
    </w:p>
    <w:p w:rsidR="00B124E4" w:rsidRDefault="00B124E4" w:rsidP="004F5956">
      <w:pPr>
        <w:rPr>
          <w:noProof/>
          <w:sz w:val="26"/>
          <w:szCs w:val="26"/>
        </w:rPr>
      </w:pPr>
    </w:p>
    <w:p w:rsidR="00B124E4" w:rsidRPr="004F5956" w:rsidRDefault="00B124E4" w:rsidP="004F5956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86500" cy="303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4E4" w:rsidRPr="004F5956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F4" w:rsidRDefault="00E821F4">
      <w:r>
        <w:separator/>
      </w:r>
    </w:p>
  </w:endnote>
  <w:endnote w:type="continuationSeparator" w:id="0">
    <w:p w:rsidR="00E821F4" w:rsidRDefault="00E8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56" w:rsidRDefault="004F5956" w:rsidP="00003EE1">
    <w:pPr>
      <w:pStyle w:val="a5"/>
    </w:pPr>
    <w:r>
      <w:t>__________________________________________________________________________________</w:t>
    </w:r>
  </w:p>
  <w:p w:rsidR="004F5956" w:rsidRDefault="004F5956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4F5956" w:rsidRPr="00740EAD" w:rsidRDefault="004F5956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4F5956" w:rsidRPr="00740EAD" w:rsidRDefault="004F5956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56" w:rsidRDefault="004F5956" w:rsidP="00E52D81">
    <w:pPr>
      <w:pStyle w:val="a5"/>
    </w:pPr>
    <w:r>
      <w:t>__________________________________________________________________________________</w:t>
    </w:r>
  </w:p>
  <w:p w:rsidR="004F5956" w:rsidRDefault="004F5956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4F5956" w:rsidRPr="00047304" w:rsidRDefault="004F5956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4F5956" w:rsidRDefault="004F5956" w:rsidP="00740EAD">
    <w:pPr>
      <w:rPr>
        <w:lang w:val="en-US"/>
      </w:rPr>
    </w:pPr>
  </w:p>
  <w:p w:rsidR="004F5956" w:rsidRPr="00740EAD" w:rsidRDefault="004F5956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F4" w:rsidRDefault="00E821F4">
      <w:r>
        <w:separator/>
      </w:r>
    </w:p>
  </w:footnote>
  <w:footnote w:type="continuationSeparator" w:id="0">
    <w:p w:rsidR="00E821F4" w:rsidRDefault="00E8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56" w:rsidRDefault="004F5956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5956" w:rsidRDefault="004F5956" w:rsidP="00B956A8">
    <w:pPr>
      <w:rPr>
        <w:sz w:val="6"/>
        <w:szCs w:val="6"/>
      </w:rPr>
    </w:pPr>
  </w:p>
  <w:p w:rsidR="004F5956" w:rsidRDefault="004F5956" w:rsidP="00B956A8">
    <w:pPr>
      <w:rPr>
        <w:sz w:val="6"/>
        <w:szCs w:val="6"/>
      </w:rPr>
    </w:pPr>
  </w:p>
  <w:p w:rsidR="004F5956" w:rsidRPr="00446348" w:rsidRDefault="004F5956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56" w:rsidRDefault="004F5956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46E0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956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4E4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1F4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0721&amp;dst=100001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D26A-D6A4-42D8-95BA-2207767F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2390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Сергей Александрович Наплавков</cp:lastModifiedBy>
  <cp:revision>2</cp:revision>
  <cp:lastPrinted>2022-10-14T11:09:00Z</cp:lastPrinted>
  <dcterms:created xsi:type="dcterms:W3CDTF">2024-12-06T10:10:00Z</dcterms:created>
  <dcterms:modified xsi:type="dcterms:W3CDTF">2024-12-06T10:10:00Z</dcterms:modified>
</cp:coreProperties>
</file>